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AFD" w:rsidRPr="00416CBF" w:rsidRDefault="004E7AFD" w:rsidP="00416C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16CBF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E05AF7" w:rsidRPr="00416CBF" w:rsidRDefault="00E05AF7" w:rsidP="00416CBF">
      <w:pPr>
        <w:spacing w:after="0" w:line="240" w:lineRule="auto"/>
        <w:ind w:left="-142" w:hanging="425"/>
        <w:jc w:val="right"/>
        <w:rPr>
          <w:rFonts w:ascii="Times New Roman" w:hAnsi="Times New Roman" w:cs="Times New Roman"/>
          <w:sz w:val="24"/>
          <w:szCs w:val="24"/>
        </w:rPr>
      </w:pPr>
      <w:r w:rsidRPr="00416CBF">
        <w:rPr>
          <w:rFonts w:ascii="Times New Roman" w:hAnsi="Times New Roman" w:cs="Times New Roman"/>
          <w:sz w:val="24"/>
          <w:szCs w:val="24"/>
        </w:rPr>
        <w:t>к Объявлению №</w:t>
      </w:r>
      <w:r w:rsidR="005A7413">
        <w:rPr>
          <w:rFonts w:ascii="Times New Roman" w:hAnsi="Times New Roman" w:cs="Times New Roman"/>
          <w:sz w:val="24"/>
          <w:szCs w:val="24"/>
          <w:lang w:val="kk-KZ"/>
        </w:rPr>
        <w:t>4</w:t>
      </w:r>
      <w:r w:rsidRPr="00416CBF">
        <w:rPr>
          <w:rFonts w:ascii="Times New Roman" w:hAnsi="Times New Roman" w:cs="Times New Roman"/>
          <w:sz w:val="24"/>
          <w:szCs w:val="24"/>
        </w:rPr>
        <w:t xml:space="preserve"> от </w:t>
      </w:r>
      <w:r w:rsidR="002B58EE">
        <w:rPr>
          <w:rFonts w:ascii="Times New Roman" w:hAnsi="Times New Roman" w:cs="Times New Roman"/>
          <w:sz w:val="24"/>
          <w:szCs w:val="24"/>
        </w:rPr>
        <w:t>06</w:t>
      </w:r>
      <w:r w:rsidRPr="00416CBF">
        <w:rPr>
          <w:rFonts w:ascii="Times New Roman" w:hAnsi="Times New Roman" w:cs="Times New Roman"/>
          <w:sz w:val="24"/>
          <w:szCs w:val="24"/>
        </w:rPr>
        <w:t>.</w:t>
      </w:r>
      <w:r w:rsidR="00AB3842" w:rsidRPr="00416CBF">
        <w:rPr>
          <w:rFonts w:ascii="Times New Roman" w:hAnsi="Times New Roman" w:cs="Times New Roman"/>
          <w:sz w:val="24"/>
          <w:szCs w:val="24"/>
        </w:rPr>
        <w:t>0</w:t>
      </w:r>
      <w:r w:rsidR="002B58EE">
        <w:rPr>
          <w:rFonts w:ascii="Times New Roman" w:hAnsi="Times New Roman" w:cs="Times New Roman"/>
          <w:sz w:val="24"/>
          <w:szCs w:val="24"/>
        </w:rPr>
        <w:t>2</w:t>
      </w:r>
      <w:r w:rsidRPr="00416CBF">
        <w:rPr>
          <w:rFonts w:ascii="Times New Roman" w:hAnsi="Times New Roman" w:cs="Times New Roman"/>
          <w:sz w:val="24"/>
          <w:szCs w:val="24"/>
        </w:rPr>
        <w:t>.20</w:t>
      </w:r>
      <w:r w:rsidR="00AB3842" w:rsidRPr="00416CBF">
        <w:rPr>
          <w:rFonts w:ascii="Times New Roman" w:hAnsi="Times New Roman" w:cs="Times New Roman"/>
          <w:sz w:val="24"/>
          <w:szCs w:val="24"/>
        </w:rPr>
        <w:t>20</w:t>
      </w:r>
    </w:p>
    <w:p w:rsidR="004E7AFD" w:rsidRPr="00416CBF" w:rsidRDefault="004E7AFD" w:rsidP="00416C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16CBF">
        <w:rPr>
          <w:rFonts w:ascii="Times New Roman" w:hAnsi="Times New Roman" w:cs="Times New Roman"/>
          <w:sz w:val="24"/>
          <w:szCs w:val="24"/>
        </w:rPr>
        <w:t>Перечень закупаемых товаров</w:t>
      </w:r>
    </w:p>
    <w:p w:rsidR="005A7413" w:rsidRDefault="005A7413" w:rsidP="005A7413">
      <w:pPr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W w:w="506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68"/>
        <w:gridCol w:w="3113"/>
        <w:gridCol w:w="4627"/>
        <w:gridCol w:w="748"/>
        <w:gridCol w:w="706"/>
        <w:gridCol w:w="1274"/>
        <w:gridCol w:w="1268"/>
        <w:gridCol w:w="1875"/>
        <w:gridCol w:w="1862"/>
      </w:tblGrid>
      <w:tr w:rsidR="00DE5833" w:rsidRPr="00416CBF" w:rsidTr="00DE5833">
        <w:trPr>
          <w:jc w:val="center"/>
        </w:trPr>
        <w:tc>
          <w:tcPr>
            <w:tcW w:w="195" w:type="pct"/>
            <w:vAlign w:val="center"/>
          </w:tcPr>
          <w:p w:rsidR="00DE5833" w:rsidRPr="00416CBF" w:rsidRDefault="00DE5833" w:rsidP="00DE58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16CBF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Pr="00416C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лота</w:t>
            </w:r>
          </w:p>
        </w:tc>
        <w:tc>
          <w:tcPr>
            <w:tcW w:w="966" w:type="pct"/>
            <w:vAlign w:val="center"/>
          </w:tcPr>
          <w:p w:rsidR="00DE5833" w:rsidRPr="00416CBF" w:rsidRDefault="00DE5833" w:rsidP="00DE58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CBF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435" w:type="pct"/>
            <w:vAlign w:val="center"/>
          </w:tcPr>
          <w:p w:rsidR="00DE5833" w:rsidRPr="00416CBF" w:rsidRDefault="00DE5833" w:rsidP="00DE58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CBF">
              <w:rPr>
                <w:rFonts w:ascii="Times New Roman" w:hAnsi="Times New Roman" w:cs="Times New Roman"/>
                <w:sz w:val="24"/>
                <w:szCs w:val="24"/>
              </w:rPr>
              <w:t>Описание</w:t>
            </w:r>
          </w:p>
        </w:tc>
        <w:tc>
          <w:tcPr>
            <w:tcW w:w="233" w:type="pct"/>
            <w:vAlign w:val="center"/>
          </w:tcPr>
          <w:p w:rsidR="00DE5833" w:rsidRPr="00416CBF" w:rsidRDefault="00DE5833" w:rsidP="00DE5833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CBF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  <w:p w:rsidR="00DE5833" w:rsidRPr="00416CBF" w:rsidRDefault="00DE5833" w:rsidP="00DE5833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6CBF">
              <w:rPr>
                <w:rFonts w:ascii="Times New Roman" w:hAnsi="Times New Roman" w:cs="Times New Roman"/>
                <w:sz w:val="24"/>
                <w:szCs w:val="24"/>
              </w:rPr>
              <w:t>изм</w:t>
            </w:r>
            <w:proofErr w:type="spellEnd"/>
            <w:r w:rsidRPr="00416CB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0" w:type="pct"/>
            <w:vAlign w:val="center"/>
          </w:tcPr>
          <w:p w:rsidR="00DE5833" w:rsidRPr="00416CBF" w:rsidRDefault="00DE5833" w:rsidP="00DE58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CBF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396" w:type="pct"/>
            <w:vAlign w:val="center"/>
          </w:tcPr>
          <w:p w:rsidR="00DE5833" w:rsidRPr="00416CBF" w:rsidRDefault="00DE5833" w:rsidP="00DE58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CBF">
              <w:rPr>
                <w:rFonts w:ascii="Times New Roman" w:hAnsi="Times New Roman" w:cs="Times New Roman"/>
                <w:sz w:val="24"/>
                <w:szCs w:val="24"/>
              </w:rPr>
              <w:t>Цена, тенге</w:t>
            </w:r>
          </w:p>
        </w:tc>
        <w:tc>
          <w:tcPr>
            <w:tcW w:w="394" w:type="pct"/>
            <w:vAlign w:val="center"/>
          </w:tcPr>
          <w:p w:rsidR="00DE5833" w:rsidRPr="00416CBF" w:rsidRDefault="00DE5833" w:rsidP="00DE58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CBF">
              <w:rPr>
                <w:rFonts w:ascii="Times New Roman" w:hAnsi="Times New Roman" w:cs="Times New Roman"/>
                <w:sz w:val="24"/>
                <w:szCs w:val="24"/>
              </w:rPr>
              <w:t>Сумма, тенге</w:t>
            </w:r>
          </w:p>
        </w:tc>
        <w:tc>
          <w:tcPr>
            <w:tcW w:w="582" w:type="pct"/>
            <w:vAlign w:val="center"/>
          </w:tcPr>
          <w:p w:rsidR="00DE5833" w:rsidRPr="00416CBF" w:rsidRDefault="00DE5833" w:rsidP="00DE58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416CBF">
              <w:rPr>
                <w:rFonts w:ascii="Times New Roman" w:hAnsi="Times New Roman" w:cs="Times New Roman"/>
                <w:sz w:val="24"/>
                <w:szCs w:val="24"/>
              </w:rPr>
              <w:t>Срок и условия поставки</w:t>
            </w:r>
          </w:p>
        </w:tc>
        <w:tc>
          <w:tcPr>
            <w:tcW w:w="578" w:type="pct"/>
            <w:vAlign w:val="center"/>
          </w:tcPr>
          <w:p w:rsidR="00DE5833" w:rsidRPr="00416CBF" w:rsidRDefault="00DE5833" w:rsidP="00DE58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CBF">
              <w:rPr>
                <w:rFonts w:ascii="Times New Roman" w:hAnsi="Times New Roman" w:cs="Times New Roman"/>
                <w:sz w:val="24"/>
                <w:szCs w:val="24"/>
              </w:rPr>
              <w:t>Место поставки</w:t>
            </w:r>
          </w:p>
        </w:tc>
      </w:tr>
      <w:tr w:rsidR="00DE5833" w:rsidRPr="00416CBF" w:rsidTr="00DE5833">
        <w:trPr>
          <w:trHeight w:val="403"/>
          <w:jc w:val="center"/>
        </w:trPr>
        <w:tc>
          <w:tcPr>
            <w:tcW w:w="195" w:type="pct"/>
            <w:vAlign w:val="center"/>
          </w:tcPr>
          <w:p w:rsidR="00DE5833" w:rsidRPr="002A53AD" w:rsidRDefault="00DE5833" w:rsidP="00DE58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3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6" w:type="pct"/>
          </w:tcPr>
          <w:p w:rsidR="00DE5833" w:rsidRPr="00705EC3" w:rsidRDefault="00DE5833" w:rsidP="00DE58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5EC3">
              <w:rPr>
                <w:rFonts w:ascii="Times New Roman" w:hAnsi="Times New Roman" w:cs="Times New Roman"/>
                <w:sz w:val="24"/>
                <w:szCs w:val="24"/>
              </w:rPr>
              <w:t>Сыворотка противоботулиническая тип</w:t>
            </w:r>
            <w:proofErr w:type="gramStart"/>
            <w:r w:rsidRPr="00705EC3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 w:rsidRPr="00705EC3">
              <w:rPr>
                <w:rFonts w:ascii="Times New Roman" w:hAnsi="Times New Roman" w:cs="Times New Roman"/>
                <w:sz w:val="24"/>
                <w:szCs w:val="24"/>
              </w:rPr>
              <w:t xml:space="preserve"> лошадиная очищенная концентрированная жидкая </w:t>
            </w:r>
          </w:p>
        </w:tc>
        <w:tc>
          <w:tcPr>
            <w:tcW w:w="1435" w:type="pct"/>
          </w:tcPr>
          <w:p w:rsidR="00DE5833" w:rsidRPr="00705EC3" w:rsidRDefault="00DE5833" w:rsidP="00DE58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5EC3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внутривенного, внутримышечного и подкожного введения в комплекте с сывороткой лошадиной очищенной разведенной 1:100</w:t>
            </w:r>
          </w:p>
          <w:p w:rsidR="00DE5833" w:rsidRPr="00705EC3" w:rsidRDefault="00DE5833" w:rsidP="00DE58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5EC3">
              <w:rPr>
                <w:rFonts w:ascii="Times New Roman" w:hAnsi="Times New Roman" w:cs="Times New Roman"/>
                <w:sz w:val="24"/>
                <w:szCs w:val="24"/>
              </w:rPr>
              <w:t>10 000 МЕ/доза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№5</w:t>
            </w:r>
          </w:p>
        </w:tc>
        <w:tc>
          <w:tcPr>
            <w:tcW w:w="233" w:type="pct"/>
            <w:vAlign w:val="center"/>
          </w:tcPr>
          <w:p w:rsidR="00DE5833" w:rsidRPr="00705EC3" w:rsidRDefault="00DE5833" w:rsidP="00DE58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5EC3">
              <w:rPr>
                <w:rFonts w:ascii="Times New Roman" w:hAnsi="Times New Roman" w:cs="Times New Roman"/>
                <w:sz w:val="24"/>
                <w:szCs w:val="24"/>
              </w:rPr>
              <w:t>уп</w:t>
            </w:r>
            <w:proofErr w:type="spellEnd"/>
          </w:p>
        </w:tc>
        <w:tc>
          <w:tcPr>
            <w:tcW w:w="220" w:type="pct"/>
            <w:vAlign w:val="center"/>
          </w:tcPr>
          <w:p w:rsidR="00DE5833" w:rsidRPr="00705EC3" w:rsidRDefault="00DE5833" w:rsidP="00DE58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EC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6" w:type="pct"/>
            <w:vAlign w:val="center"/>
          </w:tcPr>
          <w:p w:rsidR="00DE5833" w:rsidRPr="00705EC3" w:rsidRDefault="00DE5833" w:rsidP="00DE58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23 200</w:t>
            </w:r>
            <w:r w:rsidRPr="00705EC3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394" w:type="pct"/>
            <w:vAlign w:val="center"/>
          </w:tcPr>
          <w:p w:rsidR="00DE5833" w:rsidRPr="002A53AD" w:rsidRDefault="00DE5833" w:rsidP="00DE58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Pr="002A53A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82" w:type="pct"/>
            <w:vAlign w:val="center"/>
          </w:tcPr>
          <w:p w:rsidR="00DE5833" w:rsidRPr="002A53AD" w:rsidRDefault="00DE5833" w:rsidP="00DE58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3AD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78" w:type="pct"/>
            <w:vAlign w:val="center"/>
          </w:tcPr>
          <w:p w:rsidR="00DE5833" w:rsidRPr="00416CBF" w:rsidRDefault="00DE5833" w:rsidP="00DE58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3AD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DE5833" w:rsidRPr="00416CBF" w:rsidTr="00DE5833">
        <w:trPr>
          <w:trHeight w:val="403"/>
          <w:jc w:val="center"/>
        </w:trPr>
        <w:tc>
          <w:tcPr>
            <w:tcW w:w="195" w:type="pct"/>
            <w:vAlign w:val="center"/>
          </w:tcPr>
          <w:p w:rsidR="00DE5833" w:rsidRPr="002A53AD" w:rsidRDefault="00DE5833" w:rsidP="00DE58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6" w:type="pct"/>
          </w:tcPr>
          <w:p w:rsidR="00DE5833" w:rsidRPr="00705EC3" w:rsidRDefault="00DE5833" w:rsidP="00DE58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5EC3">
              <w:rPr>
                <w:rFonts w:ascii="Times New Roman" w:hAnsi="Times New Roman" w:cs="Times New Roman"/>
                <w:sz w:val="24"/>
                <w:szCs w:val="24"/>
              </w:rPr>
              <w:t>Сыворотка противоботулиническая тип</w:t>
            </w:r>
            <w:proofErr w:type="gramStart"/>
            <w:r w:rsidRPr="00705EC3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  <w:r w:rsidRPr="00705EC3">
              <w:rPr>
                <w:rFonts w:ascii="Times New Roman" w:hAnsi="Times New Roman" w:cs="Times New Roman"/>
                <w:sz w:val="24"/>
                <w:szCs w:val="24"/>
              </w:rPr>
              <w:t xml:space="preserve"> лошадиная очищенная концентрированная жидкая </w:t>
            </w:r>
          </w:p>
        </w:tc>
        <w:tc>
          <w:tcPr>
            <w:tcW w:w="1435" w:type="pct"/>
          </w:tcPr>
          <w:p w:rsidR="00DE5833" w:rsidRPr="00705EC3" w:rsidRDefault="00DE5833" w:rsidP="00DE58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5EC3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внутривенного, внутримышечного и подкожного введения в комплекте с сывороткой лошадиной очищенной разведенной 1:100</w:t>
            </w:r>
          </w:p>
          <w:p w:rsidR="00DE5833" w:rsidRPr="00705EC3" w:rsidRDefault="00DE5833" w:rsidP="00DE58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5EC3">
              <w:rPr>
                <w:rFonts w:ascii="Times New Roman" w:hAnsi="Times New Roman" w:cs="Times New Roman"/>
                <w:sz w:val="24"/>
                <w:szCs w:val="24"/>
              </w:rPr>
              <w:t>5 000 МЕ/доза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№5</w:t>
            </w:r>
          </w:p>
        </w:tc>
        <w:tc>
          <w:tcPr>
            <w:tcW w:w="233" w:type="pct"/>
            <w:vAlign w:val="center"/>
          </w:tcPr>
          <w:p w:rsidR="00DE5833" w:rsidRPr="00705EC3" w:rsidRDefault="00DE5833" w:rsidP="00DE58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5EC3">
              <w:rPr>
                <w:rFonts w:ascii="Times New Roman" w:hAnsi="Times New Roman" w:cs="Times New Roman"/>
                <w:sz w:val="24"/>
                <w:szCs w:val="24"/>
              </w:rPr>
              <w:t>уп</w:t>
            </w:r>
            <w:proofErr w:type="spellEnd"/>
          </w:p>
        </w:tc>
        <w:tc>
          <w:tcPr>
            <w:tcW w:w="220" w:type="pct"/>
            <w:vAlign w:val="center"/>
          </w:tcPr>
          <w:p w:rsidR="00DE5833" w:rsidRPr="00705EC3" w:rsidRDefault="00DE5833" w:rsidP="00DE58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EC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6" w:type="pct"/>
            <w:vAlign w:val="center"/>
          </w:tcPr>
          <w:p w:rsidR="00DE5833" w:rsidRPr="00705EC3" w:rsidRDefault="00DE5833" w:rsidP="00DE58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24 65</w:t>
            </w:r>
            <w:r w:rsidRPr="00705EC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94" w:type="pct"/>
            <w:vAlign w:val="center"/>
          </w:tcPr>
          <w:p w:rsidR="00DE5833" w:rsidRDefault="00DE5833" w:rsidP="00DE58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73 950,00</w:t>
            </w:r>
          </w:p>
        </w:tc>
        <w:tc>
          <w:tcPr>
            <w:tcW w:w="582" w:type="pct"/>
            <w:vAlign w:val="center"/>
          </w:tcPr>
          <w:p w:rsidR="00DE5833" w:rsidRPr="002A53AD" w:rsidRDefault="00DE5833" w:rsidP="00DE58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3AD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78" w:type="pct"/>
            <w:vAlign w:val="center"/>
          </w:tcPr>
          <w:p w:rsidR="00DE5833" w:rsidRPr="00416CBF" w:rsidRDefault="00DE5833" w:rsidP="00DE58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3AD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DE5833" w:rsidRPr="00416CBF" w:rsidTr="00DE5833">
        <w:trPr>
          <w:trHeight w:val="403"/>
          <w:jc w:val="center"/>
        </w:trPr>
        <w:tc>
          <w:tcPr>
            <w:tcW w:w="195" w:type="pct"/>
            <w:vAlign w:val="center"/>
          </w:tcPr>
          <w:p w:rsidR="00DE5833" w:rsidRPr="002A53AD" w:rsidRDefault="00DE5833" w:rsidP="00DE58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6" w:type="pct"/>
          </w:tcPr>
          <w:p w:rsidR="00DE5833" w:rsidRPr="00705EC3" w:rsidRDefault="00DE5833" w:rsidP="00DE58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5EC3">
              <w:rPr>
                <w:rFonts w:ascii="Times New Roman" w:hAnsi="Times New Roman" w:cs="Times New Roman"/>
                <w:sz w:val="24"/>
                <w:szCs w:val="24"/>
              </w:rPr>
              <w:t xml:space="preserve">Сыворотка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противоботулиническая тип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</w:t>
            </w:r>
            <w:proofErr w:type="gramEnd"/>
            <w:r w:rsidRPr="00705EC3">
              <w:rPr>
                <w:rFonts w:ascii="Times New Roman" w:hAnsi="Times New Roman" w:cs="Times New Roman"/>
                <w:sz w:val="24"/>
                <w:szCs w:val="24"/>
              </w:rPr>
              <w:t xml:space="preserve"> лошадиная очищенная концентрированная жидкая </w:t>
            </w:r>
          </w:p>
        </w:tc>
        <w:tc>
          <w:tcPr>
            <w:tcW w:w="1435" w:type="pct"/>
          </w:tcPr>
          <w:p w:rsidR="00DE5833" w:rsidRPr="00705EC3" w:rsidRDefault="00DE5833" w:rsidP="00DE58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705EC3">
              <w:rPr>
                <w:rFonts w:ascii="Times New Roman" w:hAnsi="Times New Roman" w:cs="Times New Roman"/>
                <w:sz w:val="24"/>
                <w:szCs w:val="24"/>
              </w:rPr>
              <w:t>аствор для внутривенного, внутримышечного и подкожного введения в комплекте с сывороткой лошадиной очищенной разведенной 1:100</w:t>
            </w:r>
          </w:p>
          <w:p w:rsidR="00DE5833" w:rsidRPr="00705EC3" w:rsidRDefault="00DE5833" w:rsidP="00DE58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5EC3">
              <w:rPr>
                <w:rFonts w:ascii="Times New Roman" w:hAnsi="Times New Roman" w:cs="Times New Roman"/>
                <w:sz w:val="24"/>
                <w:szCs w:val="24"/>
              </w:rPr>
              <w:t>10 000 МЕ/доза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№5</w:t>
            </w:r>
          </w:p>
        </w:tc>
        <w:tc>
          <w:tcPr>
            <w:tcW w:w="233" w:type="pct"/>
            <w:vAlign w:val="center"/>
          </w:tcPr>
          <w:p w:rsidR="00DE5833" w:rsidRPr="00705EC3" w:rsidRDefault="00DE5833" w:rsidP="00DE58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5EC3">
              <w:rPr>
                <w:rFonts w:ascii="Times New Roman" w:hAnsi="Times New Roman" w:cs="Times New Roman"/>
                <w:sz w:val="24"/>
                <w:szCs w:val="24"/>
              </w:rPr>
              <w:t>уп</w:t>
            </w:r>
            <w:proofErr w:type="spellEnd"/>
          </w:p>
        </w:tc>
        <w:tc>
          <w:tcPr>
            <w:tcW w:w="220" w:type="pct"/>
            <w:vAlign w:val="center"/>
          </w:tcPr>
          <w:p w:rsidR="00DE5833" w:rsidRPr="00705EC3" w:rsidRDefault="00DE5833" w:rsidP="00DE58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EC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6" w:type="pct"/>
            <w:vAlign w:val="center"/>
          </w:tcPr>
          <w:p w:rsidR="00DE5833" w:rsidRPr="002A53AD" w:rsidRDefault="00DE5833" w:rsidP="00DE58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26 825,00</w:t>
            </w:r>
          </w:p>
        </w:tc>
        <w:tc>
          <w:tcPr>
            <w:tcW w:w="394" w:type="pct"/>
            <w:vAlign w:val="center"/>
          </w:tcPr>
          <w:p w:rsidR="00DE5833" w:rsidRDefault="00DE5833" w:rsidP="00DE58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80 475,00</w:t>
            </w:r>
          </w:p>
        </w:tc>
        <w:tc>
          <w:tcPr>
            <w:tcW w:w="582" w:type="pct"/>
            <w:vAlign w:val="center"/>
          </w:tcPr>
          <w:p w:rsidR="00DE5833" w:rsidRPr="002A53AD" w:rsidRDefault="00DE5833" w:rsidP="00DE58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3AD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78" w:type="pct"/>
            <w:vAlign w:val="center"/>
          </w:tcPr>
          <w:p w:rsidR="00DE5833" w:rsidRPr="00416CBF" w:rsidRDefault="00DE5833" w:rsidP="00DE58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3AD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</w:tbl>
    <w:p w:rsidR="005A7413" w:rsidRPr="00DE5833" w:rsidRDefault="005A7413" w:rsidP="00DE58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7AFD" w:rsidRPr="00416CBF" w:rsidRDefault="004E7AFD" w:rsidP="00416C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16CBF">
        <w:rPr>
          <w:rFonts w:ascii="Times New Roman" w:hAnsi="Times New Roman" w:cs="Times New Roman"/>
          <w:sz w:val="24"/>
          <w:szCs w:val="24"/>
        </w:rPr>
        <w:t xml:space="preserve">*DDP (англ. </w:t>
      </w:r>
      <w:proofErr w:type="spellStart"/>
      <w:r w:rsidRPr="00416CBF">
        <w:rPr>
          <w:rFonts w:ascii="Times New Roman" w:hAnsi="Times New Roman" w:cs="Times New Roman"/>
          <w:sz w:val="24"/>
          <w:szCs w:val="24"/>
        </w:rPr>
        <w:t>delivered</w:t>
      </w:r>
      <w:proofErr w:type="spellEnd"/>
      <w:r w:rsidRPr="00416C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6CBF">
        <w:rPr>
          <w:rFonts w:ascii="Times New Roman" w:hAnsi="Times New Roman" w:cs="Times New Roman"/>
          <w:sz w:val="24"/>
          <w:szCs w:val="24"/>
        </w:rPr>
        <w:t>duty</w:t>
      </w:r>
      <w:proofErr w:type="spellEnd"/>
      <w:r w:rsidRPr="00416C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6CBF">
        <w:rPr>
          <w:rFonts w:ascii="Times New Roman" w:hAnsi="Times New Roman" w:cs="Times New Roman"/>
          <w:sz w:val="24"/>
          <w:szCs w:val="24"/>
        </w:rPr>
        <w:t>paid</w:t>
      </w:r>
      <w:proofErr w:type="spellEnd"/>
      <w:r w:rsidRPr="00416CBF">
        <w:rPr>
          <w:rFonts w:ascii="Times New Roman" w:hAnsi="Times New Roman" w:cs="Times New Roman"/>
          <w:sz w:val="24"/>
          <w:szCs w:val="24"/>
        </w:rPr>
        <w:t>): товар доставляется заказчику в место назначения, указанное в договоре, очищенный от всех таможенных пошлин и рисков.</w:t>
      </w:r>
    </w:p>
    <w:p w:rsidR="004E7AFD" w:rsidRDefault="004E7AFD" w:rsidP="00416C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5A7413" w:rsidRPr="005A7413" w:rsidRDefault="005A7413" w:rsidP="00416C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4E7AFD" w:rsidRPr="005A7413" w:rsidRDefault="002F6CCF" w:rsidP="00416CBF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5A7413">
        <w:rPr>
          <w:rFonts w:ascii="Times New Roman" w:hAnsi="Times New Roman" w:cs="Times New Roman"/>
          <w:b/>
          <w:sz w:val="24"/>
          <w:szCs w:val="24"/>
        </w:rPr>
        <w:t>Г</w:t>
      </w:r>
      <w:r w:rsidR="004E7AFD" w:rsidRPr="005A7413">
        <w:rPr>
          <w:rFonts w:ascii="Times New Roman" w:hAnsi="Times New Roman" w:cs="Times New Roman"/>
          <w:b/>
          <w:sz w:val="24"/>
          <w:szCs w:val="24"/>
        </w:rPr>
        <w:t>лавн</w:t>
      </w:r>
      <w:r w:rsidRPr="005A7413">
        <w:rPr>
          <w:rFonts w:ascii="Times New Roman" w:hAnsi="Times New Roman" w:cs="Times New Roman"/>
          <w:b/>
          <w:sz w:val="24"/>
          <w:szCs w:val="24"/>
        </w:rPr>
        <w:t>ый</w:t>
      </w:r>
      <w:r w:rsidR="004E7AFD" w:rsidRPr="005A7413">
        <w:rPr>
          <w:rFonts w:ascii="Times New Roman" w:hAnsi="Times New Roman" w:cs="Times New Roman"/>
          <w:b/>
          <w:sz w:val="24"/>
          <w:szCs w:val="24"/>
        </w:rPr>
        <w:t xml:space="preserve"> врач                                    </w:t>
      </w:r>
      <w:proofErr w:type="spellStart"/>
      <w:r w:rsidR="00461CFE" w:rsidRPr="005A7413">
        <w:rPr>
          <w:rFonts w:ascii="Times New Roman" w:hAnsi="Times New Roman" w:cs="Times New Roman"/>
          <w:b/>
          <w:sz w:val="24"/>
          <w:szCs w:val="24"/>
        </w:rPr>
        <w:t>Бапанова</w:t>
      </w:r>
      <w:proofErr w:type="spellEnd"/>
      <w:r w:rsidR="00461CFE" w:rsidRPr="005A7413">
        <w:rPr>
          <w:rFonts w:ascii="Times New Roman" w:hAnsi="Times New Roman" w:cs="Times New Roman"/>
          <w:b/>
          <w:sz w:val="24"/>
          <w:szCs w:val="24"/>
        </w:rPr>
        <w:t xml:space="preserve"> М.К</w:t>
      </w:r>
      <w:r w:rsidR="004E7AFD" w:rsidRPr="005A7413">
        <w:rPr>
          <w:rFonts w:ascii="Times New Roman" w:hAnsi="Times New Roman" w:cs="Times New Roman"/>
          <w:b/>
          <w:sz w:val="24"/>
          <w:szCs w:val="24"/>
        </w:rPr>
        <w:t>.</w:t>
      </w:r>
    </w:p>
    <w:p w:rsidR="00F67883" w:rsidRPr="005A7413" w:rsidRDefault="00F67883" w:rsidP="00416CBF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F67883" w:rsidRPr="005A7413" w:rsidSect="009968B2">
      <w:pgSz w:w="16838" w:h="11906" w:orient="landscape"/>
      <w:pgMar w:top="709" w:right="678" w:bottom="568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121C4F"/>
    <w:multiLevelType w:val="multilevel"/>
    <w:tmpl w:val="65CA5B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42D1605"/>
    <w:multiLevelType w:val="multilevel"/>
    <w:tmpl w:val="C860A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E291924"/>
    <w:multiLevelType w:val="multilevel"/>
    <w:tmpl w:val="407AD8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FF62333"/>
    <w:multiLevelType w:val="hybridMultilevel"/>
    <w:tmpl w:val="37180F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E543A"/>
    <w:rsid w:val="0000086F"/>
    <w:rsid w:val="00001267"/>
    <w:rsid w:val="00001892"/>
    <w:rsid w:val="00004221"/>
    <w:rsid w:val="00007F5D"/>
    <w:rsid w:val="00012017"/>
    <w:rsid w:val="00024391"/>
    <w:rsid w:val="000339E4"/>
    <w:rsid w:val="00067A7F"/>
    <w:rsid w:val="0007537F"/>
    <w:rsid w:val="000B3CCE"/>
    <w:rsid w:val="000B632A"/>
    <w:rsid w:val="000C2972"/>
    <w:rsid w:val="000E2271"/>
    <w:rsid w:val="000E543A"/>
    <w:rsid w:val="000E5790"/>
    <w:rsid w:val="00107FC9"/>
    <w:rsid w:val="00111715"/>
    <w:rsid w:val="00132B96"/>
    <w:rsid w:val="0013664B"/>
    <w:rsid w:val="001376E8"/>
    <w:rsid w:val="00140F1A"/>
    <w:rsid w:val="00143FED"/>
    <w:rsid w:val="00153270"/>
    <w:rsid w:val="00166213"/>
    <w:rsid w:val="00184F2A"/>
    <w:rsid w:val="00185EEB"/>
    <w:rsid w:val="0019172B"/>
    <w:rsid w:val="001B2910"/>
    <w:rsid w:val="001B3CBC"/>
    <w:rsid w:val="001D650C"/>
    <w:rsid w:val="001E099C"/>
    <w:rsid w:val="001E3192"/>
    <w:rsid w:val="001E4C4E"/>
    <w:rsid w:val="001F028E"/>
    <w:rsid w:val="00211F7D"/>
    <w:rsid w:val="00212B00"/>
    <w:rsid w:val="002348DD"/>
    <w:rsid w:val="00234F93"/>
    <w:rsid w:val="0024096F"/>
    <w:rsid w:val="00245942"/>
    <w:rsid w:val="00250E08"/>
    <w:rsid w:val="002651BA"/>
    <w:rsid w:val="002713C0"/>
    <w:rsid w:val="00272023"/>
    <w:rsid w:val="0028024D"/>
    <w:rsid w:val="002864AD"/>
    <w:rsid w:val="00287D01"/>
    <w:rsid w:val="002A53AD"/>
    <w:rsid w:val="002B254F"/>
    <w:rsid w:val="002B58EE"/>
    <w:rsid w:val="002C0D77"/>
    <w:rsid w:val="002D5E7A"/>
    <w:rsid w:val="002E5160"/>
    <w:rsid w:val="002F0A78"/>
    <w:rsid w:val="002F1C5F"/>
    <w:rsid w:val="002F2E5F"/>
    <w:rsid w:val="002F6CCF"/>
    <w:rsid w:val="00307280"/>
    <w:rsid w:val="00336392"/>
    <w:rsid w:val="003508E5"/>
    <w:rsid w:val="003540FF"/>
    <w:rsid w:val="0036740B"/>
    <w:rsid w:val="00372513"/>
    <w:rsid w:val="00373549"/>
    <w:rsid w:val="0038187C"/>
    <w:rsid w:val="00381CA0"/>
    <w:rsid w:val="003842A1"/>
    <w:rsid w:val="00391746"/>
    <w:rsid w:val="003931B8"/>
    <w:rsid w:val="003A387C"/>
    <w:rsid w:val="003B0F64"/>
    <w:rsid w:val="003B4901"/>
    <w:rsid w:val="003C09AF"/>
    <w:rsid w:val="003C3C8E"/>
    <w:rsid w:val="003D0C23"/>
    <w:rsid w:val="003D160F"/>
    <w:rsid w:val="003D1929"/>
    <w:rsid w:val="003D4103"/>
    <w:rsid w:val="003D77E5"/>
    <w:rsid w:val="003E29F3"/>
    <w:rsid w:val="003F52FD"/>
    <w:rsid w:val="00411894"/>
    <w:rsid w:val="0041454F"/>
    <w:rsid w:val="004161F0"/>
    <w:rsid w:val="00416CBF"/>
    <w:rsid w:val="00436410"/>
    <w:rsid w:val="004462B2"/>
    <w:rsid w:val="00461CFE"/>
    <w:rsid w:val="00467F6F"/>
    <w:rsid w:val="004A3C6C"/>
    <w:rsid w:val="004C4DA4"/>
    <w:rsid w:val="004C5D3B"/>
    <w:rsid w:val="004C62AB"/>
    <w:rsid w:val="004E5FA3"/>
    <w:rsid w:val="004E7AFD"/>
    <w:rsid w:val="004F2025"/>
    <w:rsid w:val="004F532E"/>
    <w:rsid w:val="00511C11"/>
    <w:rsid w:val="00517DBD"/>
    <w:rsid w:val="00517F03"/>
    <w:rsid w:val="00524EA2"/>
    <w:rsid w:val="0053399A"/>
    <w:rsid w:val="00536A63"/>
    <w:rsid w:val="005425CB"/>
    <w:rsid w:val="00543AA9"/>
    <w:rsid w:val="00544BEA"/>
    <w:rsid w:val="005631EB"/>
    <w:rsid w:val="00566880"/>
    <w:rsid w:val="005844DF"/>
    <w:rsid w:val="005927BA"/>
    <w:rsid w:val="005A7413"/>
    <w:rsid w:val="005A7FDF"/>
    <w:rsid w:val="005B3A6E"/>
    <w:rsid w:val="005D6AC5"/>
    <w:rsid w:val="005E5195"/>
    <w:rsid w:val="005F3100"/>
    <w:rsid w:val="006046A1"/>
    <w:rsid w:val="00605F6E"/>
    <w:rsid w:val="0060612C"/>
    <w:rsid w:val="00626E28"/>
    <w:rsid w:val="00644D0F"/>
    <w:rsid w:val="00676C0A"/>
    <w:rsid w:val="00685F0A"/>
    <w:rsid w:val="00691B13"/>
    <w:rsid w:val="006B48E4"/>
    <w:rsid w:val="006B605B"/>
    <w:rsid w:val="006C3B15"/>
    <w:rsid w:val="006D3387"/>
    <w:rsid w:val="006E0251"/>
    <w:rsid w:val="006F55FA"/>
    <w:rsid w:val="006F60A9"/>
    <w:rsid w:val="0073244D"/>
    <w:rsid w:val="00735C49"/>
    <w:rsid w:val="00744146"/>
    <w:rsid w:val="00766660"/>
    <w:rsid w:val="007764F3"/>
    <w:rsid w:val="00780700"/>
    <w:rsid w:val="0079093D"/>
    <w:rsid w:val="0079795A"/>
    <w:rsid w:val="007A1323"/>
    <w:rsid w:val="007A4B54"/>
    <w:rsid w:val="007A5D30"/>
    <w:rsid w:val="007B7152"/>
    <w:rsid w:val="007C6EF2"/>
    <w:rsid w:val="007D043C"/>
    <w:rsid w:val="007E2EE1"/>
    <w:rsid w:val="007F2ABC"/>
    <w:rsid w:val="007F7FBA"/>
    <w:rsid w:val="00816DE1"/>
    <w:rsid w:val="0084548A"/>
    <w:rsid w:val="008525BF"/>
    <w:rsid w:val="0085479E"/>
    <w:rsid w:val="00855C51"/>
    <w:rsid w:val="008618D1"/>
    <w:rsid w:val="00877F0C"/>
    <w:rsid w:val="008820C9"/>
    <w:rsid w:val="00886765"/>
    <w:rsid w:val="008A0B4E"/>
    <w:rsid w:val="008B040A"/>
    <w:rsid w:val="008B24CC"/>
    <w:rsid w:val="008C057A"/>
    <w:rsid w:val="008C7198"/>
    <w:rsid w:val="008C7FDE"/>
    <w:rsid w:val="008D34BE"/>
    <w:rsid w:val="008D61A9"/>
    <w:rsid w:val="008D6654"/>
    <w:rsid w:val="008E22E4"/>
    <w:rsid w:val="008E65E6"/>
    <w:rsid w:val="008F599F"/>
    <w:rsid w:val="0090724F"/>
    <w:rsid w:val="00930D67"/>
    <w:rsid w:val="00943AF4"/>
    <w:rsid w:val="0095503D"/>
    <w:rsid w:val="009575D6"/>
    <w:rsid w:val="00963687"/>
    <w:rsid w:val="009637C4"/>
    <w:rsid w:val="0098147F"/>
    <w:rsid w:val="0098319C"/>
    <w:rsid w:val="00987FFC"/>
    <w:rsid w:val="00995B49"/>
    <w:rsid w:val="009968B2"/>
    <w:rsid w:val="009B2E1E"/>
    <w:rsid w:val="009C3657"/>
    <w:rsid w:val="009D793E"/>
    <w:rsid w:val="00A11052"/>
    <w:rsid w:val="00A30944"/>
    <w:rsid w:val="00A5202F"/>
    <w:rsid w:val="00A661FD"/>
    <w:rsid w:val="00A72DB0"/>
    <w:rsid w:val="00A76452"/>
    <w:rsid w:val="00A81124"/>
    <w:rsid w:val="00A8517C"/>
    <w:rsid w:val="00A9792E"/>
    <w:rsid w:val="00AA483D"/>
    <w:rsid w:val="00AA4A25"/>
    <w:rsid w:val="00AB3842"/>
    <w:rsid w:val="00AC557E"/>
    <w:rsid w:val="00AC6DDF"/>
    <w:rsid w:val="00AD1C9C"/>
    <w:rsid w:val="00AD4636"/>
    <w:rsid w:val="00AD6517"/>
    <w:rsid w:val="00B02A20"/>
    <w:rsid w:val="00B03B1E"/>
    <w:rsid w:val="00B04608"/>
    <w:rsid w:val="00B04EA5"/>
    <w:rsid w:val="00B26D8B"/>
    <w:rsid w:val="00B34013"/>
    <w:rsid w:val="00B46B89"/>
    <w:rsid w:val="00B46EDB"/>
    <w:rsid w:val="00B63DDF"/>
    <w:rsid w:val="00B71AD9"/>
    <w:rsid w:val="00B8360A"/>
    <w:rsid w:val="00BC189D"/>
    <w:rsid w:val="00BC4440"/>
    <w:rsid w:val="00BD2E56"/>
    <w:rsid w:val="00BF6EA4"/>
    <w:rsid w:val="00C06A97"/>
    <w:rsid w:val="00C134F3"/>
    <w:rsid w:val="00C13D93"/>
    <w:rsid w:val="00C20050"/>
    <w:rsid w:val="00C22337"/>
    <w:rsid w:val="00C25705"/>
    <w:rsid w:val="00C33843"/>
    <w:rsid w:val="00C43824"/>
    <w:rsid w:val="00C5278A"/>
    <w:rsid w:val="00C540BC"/>
    <w:rsid w:val="00C54817"/>
    <w:rsid w:val="00C736CB"/>
    <w:rsid w:val="00C83C16"/>
    <w:rsid w:val="00C84A99"/>
    <w:rsid w:val="00C87E45"/>
    <w:rsid w:val="00C946D4"/>
    <w:rsid w:val="00CA4D55"/>
    <w:rsid w:val="00CB2C06"/>
    <w:rsid w:val="00CC72A7"/>
    <w:rsid w:val="00CE154E"/>
    <w:rsid w:val="00CE3A52"/>
    <w:rsid w:val="00CF667D"/>
    <w:rsid w:val="00D13F5C"/>
    <w:rsid w:val="00D26FD0"/>
    <w:rsid w:val="00D27721"/>
    <w:rsid w:val="00D30511"/>
    <w:rsid w:val="00D44B5C"/>
    <w:rsid w:val="00D511FD"/>
    <w:rsid w:val="00D51F43"/>
    <w:rsid w:val="00D53F56"/>
    <w:rsid w:val="00D66BCC"/>
    <w:rsid w:val="00D73ACE"/>
    <w:rsid w:val="00D85FC6"/>
    <w:rsid w:val="00D924EB"/>
    <w:rsid w:val="00DA6101"/>
    <w:rsid w:val="00DA6542"/>
    <w:rsid w:val="00DA673A"/>
    <w:rsid w:val="00DC1504"/>
    <w:rsid w:val="00DC6CA1"/>
    <w:rsid w:val="00DD384D"/>
    <w:rsid w:val="00DD389A"/>
    <w:rsid w:val="00DE5833"/>
    <w:rsid w:val="00DF172D"/>
    <w:rsid w:val="00E05AF7"/>
    <w:rsid w:val="00E12945"/>
    <w:rsid w:val="00E36195"/>
    <w:rsid w:val="00E52C77"/>
    <w:rsid w:val="00E56236"/>
    <w:rsid w:val="00E63CCE"/>
    <w:rsid w:val="00EA0505"/>
    <w:rsid w:val="00EA5251"/>
    <w:rsid w:val="00EA7E26"/>
    <w:rsid w:val="00EB10DF"/>
    <w:rsid w:val="00EC4546"/>
    <w:rsid w:val="00EC5A76"/>
    <w:rsid w:val="00ED00A7"/>
    <w:rsid w:val="00EF0FC8"/>
    <w:rsid w:val="00EF3639"/>
    <w:rsid w:val="00EF4FBD"/>
    <w:rsid w:val="00F05544"/>
    <w:rsid w:val="00F23A02"/>
    <w:rsid w:val="00F63A6C"/>
    <w:rsid w:val="00F67883"/>
    <w:rsid w:val="00F8643F"/>
    <w:rsid w:val="00F918BD"/>
    <w:rsid w:val="00FA39F0"/>
    <w:rsid w:val="00FA523A"/>
    <w:rsid w:val="00FB776C"/>
    <w:rsid w:val="00FC7EF0"/>
    <w:rsid w:val="00FD0096"/>
    <w:rsid w:val="00FD0A07"/>
    <w:rsid w:val="00FD1E15"/>
    <w:rsid w:val="00FD2D00"/>
    <w:rsid w:val="00FE0952"/>
    <w:rsid w:val="00FE1FC1"/>
    <w:rsid w:val="00FE4889"/>
    <w:rsid w:val="00FE4FB8"/>
    <w:rsid w:val="00FE622D"/>
    <w:rsid w:val="00FE770D"/>
    <w:rsid w:val="00FF16B3"/>
    <w:rsid w:val="00FF7F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57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2B2"/>
  </w:style>
  <w:style w:type="paragraph" w:styleId="1">
    <w:name w:val="heading 1"/>
    <w:basedOn w:val="a"/>
    <w:link w:val="10"/>
    <w:uiPriority w:val="9"/>
    <w:qFormat/>
    <w:rsid w:val="002651B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2651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5">
    <w:name w:val="heading 5"/>
    <w:basedOn w:val="a"/>
    <w:next w:val="a"/>
    <w:link w:val="50"/>
    <w:uiPriority w:val="9"/>
    <w:unhideWhenUsed/>
    <w:qFormat/>
    <w:rsid w:val="00B46B8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543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46D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651B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2651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styleId="a5">
    <w:name w:val="Hyperlink"/>
    <w:basedOn w:val="a0"/>
    <w:uiPriority w:val="99"/>
    <w:unhideWhenUsed/>
    <w:rsid w:val="002651BA"/>
    <w:rPr>
      <w:color w:val="0000FF"/>
      <w:u w:val="single"/>
    </w:rPr>
  </w:style>
  <w:style w:type="character" w:styleId="a6">
    <w:name w:val="Strong"/>
    <w:basedOn w:val="a0"/>
    <w:uiPriority w:val="22"/>
    <w:qFormat/>
    <w:rsid w:val="002651BA"/>
    <w:rPr>
      <w:b/>
      <w:bCs/>
    </w:rPr>
  </w:style>
  <w:style w:type="paragraph" w:styleId="a7">
    <w:name w:val="No Spacing"/>
    <w:link w:val="a8"/>
    <w:uiPriority w:val="1"/>
    <w:qFormat/>
    <w:rsid w:val="0079093D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9">
    <w:name w:val="Normal (Web)"/>
    <w:basedOn w:val="a"/>
    <w:uiPriority w:val="99"/>
    <w:unhideWhenUsed/>
    <w:rsid w:val="00DA67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1">
    <w:name w:val="Pa1"/>
    <w:basedOn w:val="a"/>
    <w:next w:val="a"/>
    <w:rsid w:val="008618D1"/>
    <w:pPr>
      <w:autoSpaceDE w:val="0"/>
      <w:autoSpaceDN w:val="0"/>
      <w:adjustRightInd w:val="0"/>
      <w:spacing w:after="0" w:line="241" w:lineRule="atLeast"/>
    </w:pPr>
    <w:rPr>
      <w:rFonts w:ascii="Arial" w:eastAsia="Times New Roman" w:hAnsi="Arial" w:cs="Times New Roman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rsid w:val="00B46B89"/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B26D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26D8B"/>
    <w:rPr>
      <w:rFonts w:ascii="Tahoma" w:hAnsi="Tahoma" w:cs="Tahoma"/>
      <w:sz w:val="16"/>
      <w:szCs w:val="16"/>
    </w:rPr>
  </w:style>
  <w:style w:type="character" w:customStyle="1" w:styleId="a8">
    <w:name w:val="Без интервала Знак"/>
    <w:link w:val="a7"/>
    <w:uiPriority w:val="1"/>
    <w:locked/>
    <w:rsid w:val="005A7413"/>
    <w:rPr>
      <w:rFonts w:ascii="Calibri" w:eastAsia="Calibri" w:hAnsi="Calibri" w:cs="Times New Roman"/>
      <w:lang w:eastAsia="en-US"/>
    </w:rPr>
  </w:style>
  <w:style w:type="character" w:styleId="ac">
    <w:name w:val="Emphasis"/>
    <w:qFormat/>
    <w:rsid w:val="005A7413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883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30467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906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81412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96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A2671B-1E00-470E-B16B-B36A1835E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1965</TotalTime>
  <Pages>1</Pages>
  <Words>215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apteka1</dc:creator>
  <cp:lastModifiedBy>buh7</cp:lastModifiedBy>
  <cp:revision>143</cp:revision>
  <cp:lastPrinted>2019-07-10T08:04:00Z</cp:lastPrinted>
  <dcterms:created xsi:type="dcterms:W3CDTF">2018-05-25T08:38:00Z</dcterms:created>
  <dcterms:modified xsi:type="dcterms:W3CDTF">2020-02-06T02:34:00Z</dcterms:modified>
</cp:coreProperties>
</file>